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EC" w:rsidRDefault="00D064EC" w:rsidP="00D064EC">
      <w:pPr>
        <w:spacing w:after="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Тимакина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Елена Александровна</w:t>
      </w:r>
    </w:p>
    <w:p w:rsidR="00D064EC" w:rsidRDefault="00D064EC" w:rsidP="00D064EC">
      <w:pPr>
        <w:spacing w:after="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Дата рождения: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27.01.1974</w:t>
      </w:r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г.</w:t>
      </w:r>
    </w:p>
    <w:p w:rsidR="00D064EC" w:rsidRDefault="00D064EC" w:rsidP="00D064EC">
      <w:pPr>
        <w:spacing w:after="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Адрес проживания: </w:t>
      </w:r>
      <w:proofErr w:type="gramStart"/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</w:t>
      </w:r>
      <w:proofErr w:type="gramEnd"/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Москва, ул. 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Новогиреевская, д.16, корпус 1</w:t>
      </w:r>
    </w:p>
    <w:p w:rsidR="00D064EC" w:rsidRPr="00D064EC" w:rsidRDefault="00D064EC" w:rsidP="00D064EC">
      <w:pPr>
        <w:spacing w:after="0" w:line="336" w:lineRule="atLeast"/>
        <w:rPr>
          <w:rFonts w:ascii="Arial" w:eastAsia="Times New Roman" w:hAnsi="Arial" w:cs="Arial"/>
          <w:color w:val="252525"/>
          <w:sz w:val="21"/>
          <w:szCs w:val="21"/>
          <w:lang w:val="en-US" w:eastAsia="ru-RU"/>
        </w:rPr>
      </w:pPr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Телефон: </w:t>
      </w:r>
      <w:proofErr w:type="spellStart"/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моб</w:t>
      </w:r>
      <w:proofErr w:type="spellEnd"/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</w:t>
      </w:r>
      <w:r w:rsidRPr="00D064EC">
        <w:rPr>
          <w:rFonts w:ascii="Arial" w:eastAsia="Times New Roman" w:hAnsi="Arial" w:cs="Arial"/>
          <w:color w:val="252525"/>
          <w:sz w:val="21"/>
          <w:szCs w:val="21"/>
          <w:lang w:val="en-US" w:eastAsia="ru-RU"/>
        </w:rPr>
        <w:t>(977) 587 58 38</w:t>
      </w:r>
    </w:p>
    <w:p w:rsidR="00D064EC" w:rsidRPr="00D064EC" w:rsidRDefault="00D064EC" w:rsidP="00D064EC">
      <w:pPr>
        <w:spacing w:after="0" w:line="336" w:lineRule="atLeast"/>
        <w:rPr>
          <w:rFonts w:ascii="Arial" w:eastAsia="Times New Roman" w:hAnsi="Arial" w:cs="Arial"/>
          <w:color w:val="252525"/>
          <w:sz w:val="21"/>
          <w:szCs w:val="21"/>
          <w:lang w:val="en-US" w:eastAsia="ru-RU"/>
        </w:rPr>
      </w:pPr>
      <w:proofErr w:type="gramStart"/>
      <w:r>
        <w:rPr>
          <w:rFonts w:ascii="Arial" w:eastAsia="Times New Roman" w:hAnsi="Arial" w:cs="Arial"/>
          <w:color w:val="252525"/>
          <w:sz w:val="21"/>
          <w:szCs w:val="21"/>
          <w:lang w:val="en-US" w:eastAsia="ru-RU"/>
        </w:rPr>
        <w:t>e-mail</w:t>
      </w:r>
      <w:proofErr w:type="gramEnd"/>
      <w:r>
        <w:rPr>
          <w:rFonts w:ascii="Arial" w:eastAsia="Times New Roman" w:hAnsi="Arial" w:cs="Arial"/>
          <w:color w:val="252525"/>
          <w:sz w:val="21"/>
          <w:szCs w:val="21"/>
          <w:lang w:val="en-US" w:eastAsia="ru-RU"/>
        </w:rPr>
        <w:t>: timakina-lena@mail.ru</w:t>
      </w:r>
    </w:p>
    <w:p w:rsidR="00D064EC" w:rsidRPr="00D064EC" w:rsidRDefault="00D064EC" w:rsidP="00D064EC">
      <w:pPr>
        <w:spacing w:after="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064EC">
        <w:rPr>
          <w:rFonts w:ascii="Arial" w:eastAsia="Times New Roman" w:hAnsi="Arial" w:cs="Arial"/>
          <w:b/>
          <w:bCs/>
          <w:color w:val="252525"/>
          <w:sz w:val="21"/>
          <w:lang w:eastAsia="ru-RU"/>
        </w:rPr>
        <w:t>Цель:</w:t>
      </w:r>
      <w:r w:rsidRPr="00D064EC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получение р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аботы учителя  химии, социального педагога.</w:t>
      </w:r>
    </w:p>
    <w:p w:rsidR="00D064EC" w:rsidRDefault="00D064EC" w:rsidP="00D064EC">
      <w:pPr>
        <w:spacing w:after="0" w:line="336" w:lineRule="atLeast"/>
        <w:rPr>
          <w:rFonts w:ascii="Arial" w:eastAsia="Times New Roman" w:hAnsi="Arial" w:cs="Arial"/>
          <w:b/>
          <w:bCs/>
          <w:color w:val="252525"/>
          <w:sz w:val="21"/>
          <w:lang w:eastAsia="ru-RU"/>
        </w:rPr>
      </w:pPr>
      <w:r w:rsidRPr="00D064EC">
        <w:rPr>
          <w:rFonts w:ascii="Arial" w:eastAsia="Times New Roman" w:hAnsi="Arial" w:cs="Arial"/>
          <w:b/>
          <w:bCs/>
          <w:color w:val="252525"/>
          <w:sz w:val="21"/>
          <w:lang w:eastAsia="ru-RU"/>
        </w:rPr>
        <w:t>Опыт работы:</w:t>
      </w:r>
    </w:p>
    <w:p w:rsidR="00D064EC" w:rsidRPr="00D064EC" w:rsidRDefault="00D064EC" w:rsidP="00D064EC">
      <w:pPr>
        <w:spacing w:after="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три года </w:t>
      </w:r>
    </w:p>
    <w:p w:rsidR="00D064EC" w:rsidRPr="00D064EC" w:rsidRDefault="00D064EC" w:rsidP="00D06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EC">
        <w:rPr>
          <w:rFonts w:ascii="Arial" w:eastAsia="Times New Roman" w:hAnsi="Arial" w:cs="Arial"/>
          <w:b/>
          <w:bCs/>
          <w:color w:val="252525"/>
          <w:sz w:val="21"/>
          <w:lang w:eastAsia="ru-RU"/>
        </w:rPr>
        <w:t>Функциональные обязанности:</w:t>
      </w:r>
    </w:p>
    <w:p w:rsidR="00D064EC" w:rsidRPr="00D064EC" w:rsidRDefault="00D064EC" w:rsidP="00D064EC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обуче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ние школьников химии</w:t>
      </w:r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</w:t>
      </w:r>
    </w:p>
    <w:p w:rsidR="00D064EC" w:rsidRPr="00D064EC" w:rsidRDefault="00D064EC" w:rsidP="00D064EC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проведе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ние консультаций, факультативов</w:t>
      </w:r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;</w:t>
      </w:r>
    </w:p>
    <w:p w:rsidR="00D064EC" w:rsidRPr="00D064EC" w:rsidRDefault="00D064EC" w:rsidP="00D064EC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классное руководство;</w:t>
      </w:r>
    </w:p>
    <w:p w:rsidR="00D064EC" w:rsidRDefault="00D064EC" w:rsidP="00D064EC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участие в </w:t>
      </w:r>
      <w:proofErr w:type="gramStart"/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школьных</w:t>
      </w:r>
      <w:proofErr w:type="gramEnd"/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мероприятия</w:t>
      </w:r>
    </w:p>
    <w:p w:rsidR="00AA4B91" w:rsidRDefault="00AA4B91" w:rsidP="00D064EC">
      <w:pPr>
        <w:numPr>
          <w:ilvl w:val="0"/>
          <w:numId w:val="1"/>
        </w:numPr>
        <w:spacing w:after="0" w:line="336" w:lineRule="atLeast"/>
        <w:ind w:left="15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работа с трудными подростками.</w:t>
      </w:r>
    </w:p>
    <w:p w:rsidR="00AA4B91" w:rsidRDefault="00AA4B91" w:rsidP="00AA4B91">
      <w:pPr>
        <w:spacing w:after="0" w:line="336" w:lineRule="atLeast"/>
        <w:ind w:left="15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D064EC" w:rsidRDefault="00D064EC" w:rsidP="00D064EC">
      <w:pPr>
        <w:spacing w:after="150" w:line="336" w:lineRule="atLeast"/>
        <w:rPr>
          <w:rFonts w:ascii="Arial" w:eastAsia="Times New Roman" w:hAnsi="Arial" w:cs="Arial"/>
          <w:b/>
          <w:bCs/>
          <w:color w:val="252525"/>
          <w:sz w:val="21"/>
          <w:lang w:eastAsia="ru-RU"/>
        </w:rPr>
      </w:pPr>
    </w:p>
    <w:p w:rsidR="00D064EC" w:rsidRPr="00D064EC" w:rsidRDefault="00D064EC" w:rsidP="00D064EC">
      <w:pPr>
        <w:spacing w:after="15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EC">
        <w:rPr>
          <w:rFonts w:ascii="Arial" w:eastAsia="Times New Roman" w:hAnsi="Arial" w:cs="Arial"/>
          <w:b/>
          <w:bCs/>
          <w:color w:val="252525"/>
          <w:sz w:val="21"/>
          <w:lang w:eastAsia="ru-RU"/>
        </w:rPr>
        <w:t>Функциональные обязанности:</w:t>
      </w:r>
    </w:p>
    <w:p w:rsidR="00D064EC" w:rsidRDefault="00D064EC" w:rsidP="00D064EC">
      <w:pPr>
        <w:numPr>
          <w:ilvl w:val="0"/>
          <w:numId w:val="2"/>
        </w:numPr>
        <w:spacing w:after="0" w:line="336" w:lineRule="atLeast"/>
        <w:ind w:left="15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преподавание химии</w:t>
      </w:r>
    </w:p>
    <w:p w:rsidR="00D064EC" w:rsidRDefault="00D064EC" w:rsidP="00D064EC">
      <w:pPr>
        <w:numPr>
          <w:ilvl w:val="0"/>
          <w:numId w:val="2"/>
        </w:numPr>
        <w:spacing w:after="0" w:line="336" w:lineRule="atLeast"/>
        <w:ind w:left="15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работа с трудными подростками (имеется опыт работы в правоохранительных органах)</w:t>
      </w:r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  </w:t>
      </w:r>
    </w:p>
    <w:p w:rsidR="00D064EC" w:rsidRPr="00D064EC" w:rsidRDefault="00D064EC" w:rsidP="00D064EC">
      <w:pPr>
        <w:spacing w:after="0" w:line="336" w:lineRule="atLeast"/>
        <w:ind w:left="-21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EC2478" w:rsidRDefault="00D064EC" w:rsidP="00D064EC">
      <w:pPr>
        <w:spacing w:after="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064EC">
        <w:rPr>
          <w:rFonts w:ascii="Arial" w:eastAsia="Times New Roman" w:hAnsi="Arial" w:cs="Arial"/>
          <w:b/>
          <w:bCs/>
          <w:color w:val="252525"/>
          <w:sz w:val="21"/>
          <w:lang w:eastAsia="ru-RU"/>
        </w:rPr>
        <w:t>Образование:</w:t>
      </w:r>
      <w:r w:rsidRPr="00D064EC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="00CC50D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1992 -1997 г.г. </w:t>
      </w:r>
      <w:proofErr w:type="spellStart"/>
      <w:r w:rsidR="00EC247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Тамбоский</w:t>
      </w:r>
      <w:proofErr w:type="spellEnd"/>
      <w:r w:rsidR="00EC247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государственный  университет им</w:t>
      </w:r>
      <w:proofErr w:type="gramStart"/>
      <w:r w:rsidR="00EC247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.Д</w:t>
      </w:r>
      <w:proofErr w:type="gramEnd"/>
      <w:r w:rsidR="00EC247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ержавина </w:t>
      </w:r>
    </w:p>
    <w:p w:rsidR="00D064EC" w:rsidRPr="00D064EC" w:rsidRDefault="00EC2478" w:rsidP="00D06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z w:val="21"/>
          <w:lang w:eastAsia="ru-RU"/>
        </w:rPr>
        <w:t>Д</w:t>
      </w:r>
      <w:r w:rsidR="00D064EC" w:rsidRPr="00D064EC">
        <w:rPr>
          <w:rFonts w:ascii="Arial" w:eastAsia="Times New Roman" w:hAnsi="Arial" w:cs="Arial"/>
          <w:b/>
          <w:bCs/>
          <w:color w:val="252525"/>
          <w:sz w:val="21"/>
          <w:lang w:eastAsia="ru-RU"/>
        </w:rPr>
        <w:t>ополнительное образование:</w:t>
      </w:r>
    </w:p>
    <w:p w:rsidR="00EC2478" w:rsidRDefault="00EC2478" w:rsidP="00D064EC">
      <w:pPr>
        <w:numPr>
          <w:ilvl w:val="0"/>
          <w:numId w:val="3"/>
        </w:numPr>
        <w:spacing w:after="0" w:line="336" w:lineRule="atLeast"/>
        <w:ind w:left="150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Поволжская академия государственной службы город Саратов</w:t>
      </w:r>
      <w:proofErr w:type="gramStart"/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Юрист по специальности юриспруденция </w:t>
      </w:r>
    </w:p>
    <w:p w:rsidR="00D064EC" w:rsidRPr="00D064EC" w:rsidRDefault="00D064EC" w:rsidP="00D064EC">
      <w:pPr>
        <w:spacing w:after="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064EC">
        <w:rPr>
          <w:rFonts w:ascii="Arial" w:eastAsia="Times New Roman" w:hAnsi="Arial" w:cs="Arial"/>
          <w:b/>
          <w:bCs/>
          <w:color w:val="252525"/>
          <w:sz w:val="21"/>
          <w:lang w:eastAsia="ru-RU"/>
        </w:rPr>
        <w:t>Профессиональные навыки:</w:t>
      </w:r>
      <w:r w:rsidRPr="00D064EC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знание основ детской психологии и педагогической теории.</w:t>
      </w:r>
    </w:p>
    <w:p w:rsidR="00D064EC" w:rsidRPr="00D064EC" w:rsidRDefault="00D064EC" w:rsidP="00AA4B91">
      <w:pPr>
        <w:spacing w:after="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D064EC">
        <w:rPr>
          <w:rFonts w:ascii="Arial" w:eastAsia="Times New Roman" w:hAnsi="Arial" w:cs="Arial"/>
          <w:b/>
          <w:bCs/>
          <w:color w:val="252525"/>
          <w:sz w:val="21"/>
          <w:lang w:eastAsia="ru-RU"/>
        </w:rPr>
        <w:t>Личные качества:</w:t>
      </w:r>
      <w:r w:rsidRPr="00D064EC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064EC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гуманизм, любовь к детям, обязательность, скромность, ответственность, сдержанность, оптим</w:t>
      </w:r>
      <w:r w:rsidR="00AA4B91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изм, трудолюбие, справедливость, честность.</w:t>
      </w:r>
      <w:r w:rsidR="00EC247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</w:t>
      </w:r>
      <w:proofErr w:type="gramEnd"/>
    </w:p>
    <w:p w:rsidR="004948D1" w:rsidRDefault="004948D1"/>
    <w:sectPr w:rsidR="004948D1" w:rsidSect="0049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31C"/>
    <w:multiLevelType w:val="multilevel"/>
    <w:tmpl w:val="B6C4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060F7"/>
    <w:multiLevelType w:val="multilevel"/>
    <w:tmpl w:val="4408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543C0"/>
    <w:multiLevelType w:val="multilevel"/>
    <w:tmpl w:val="BB20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4EC"/>
    <w:rsid w:val="004948D1"/>
    <w:rsid w:val="00AA4B91"/>
    <w:rsid w:val="00CC50D2"/>
    <w:rsid w:val="00D064EC"/>
    <w:rsid w:val="00EC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4EC"/>
    <w:rPr>
      <w:b/>
      <w:bCs/>
    </w:rPr>
  </w:style>
  <w:style w:type="character" w:customStyle="1" w:styleId="apple-converted-space">
    <w:name w:val="apple-converted-space"/>
    <w:basedOn w:val="a0"/>
    <w:rsid w:val="00D06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---</cp:lastModifiedBy>
  <cp:revision>4</cp:revision>
  <dcterms:created xsi:type="dcterms:W3CDTF">2016-07-25T09:35:00Z</dcterms:created>
  <dcterms:modified xsi:type="dcterms:W3CDTF">2016-07-25T12:44:00Z</dcterms:modified>
</cp:coreProperties>
</file>